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陕西师范大学化学化工学院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“卓越教师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成长基金”学生奖申请表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 月     日</w:t>
      </w:r>
    </w:p>
    <w:tbl>
      <w:tblPr>
        <w:tblStyle w:val="5"/>
        <w:tblW w:w="10080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620"/>
        <w:gridCol w:w="720"/>
        <w:gridCol w:w="1260"/>
        <w:gridCol w:w="1210"/>
        <w:gridCol w:w="1850"/>
        <w:gridCol w:w="1620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所学专业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职务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生源地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签约单位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4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在校期间获奖情况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校级及以上奖励，最多写五项，填表时此行删除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4"/>
                <w:szCs w:val="24"/>
                <w:lang w:val="en-US" w:eastAsia="zh-Hans"/>
              </w:rPr>
              <w:t>个人陈述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从思想政治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学习科研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在校表现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师范生核心素养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立志从教情况等方面陈述个人基本情况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  <w:t>辅导员</w:t>
            </w:r>
          </w:p>
          <w:p>
            <w:pPr>
              <w:spacing w:line="32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学院意见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left="126" w:leftChars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评审意见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评审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 xml:space="preserve">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Han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Hans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Hans"/>
              </w:rPr>
              <w:t>同意该生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获评“卓越教师成长基金”学生奖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  <w:p>
            <w:pPr>
              <w:wordWrap w:val="0"/>
              <w:ind w:left="3675" w:leftChars="1750" w:firstLine="120" w:firstLineChars="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：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highlight w:val="none"/>
          <w:lang w:val="en-US" w:eastAsia="zh-Hans"/>
        </w:rPr>
        <w:t>本表为一页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highlight w:val="none"/>
          <w:lang w:val="en-US" w:eastAsia="zh-Hans"/>
        </w:rPr>
        <w:t>请不要另行加页</w:t>
      </w:r>
      <w:r>
        <w:rPr>
          <w:rFonts w:hint="default" w:ascii="仿宋_GB2312" w:hAnsi="仿宋_GB2312" w:eastAsia="仿宋_GB2312" w:cs="仿宋_GB2312"/>
          <w:color w:val="FF0000"/>
          <w:sz w:val="24"/>
          <w:szCs w:val="24"/>
          <w:highlight w:val="none"/>
          <w:lang w:eastAsia="zh-Hans"/>
        </w:rPr>
        <w:t>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851" w:right="1134" w:bottom="851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Mzc2OGE2MDk1MDFjYjM0NzE3YjQ4ZDQ0ZDM4NTQifQ=="/>
  </w:docVars>
  <w:rsids>
    <w:rsidRoot w:val="ABF16486"/>
    <w:rsid w:val="00587C04"/>
    <w:rsid w:val="00640989"/>
    <w:rsid w:val="007A587B"/>
    <w:rsid w:val="00924FB9"/>
    <w:rsid w:val="00AD7D58"/>
    <w:rsid w:val="00C2162D"/>
    <w:rsid w:val="00DB7155"/>
    <w:rsid w:val="00F103D5"/>
    <w:rsid w:val="05A16791"/>
    <w:rsid w:val="0C0E4148"/>
    <w:rsid w:val="0FEF1E4F"/>
    <w:rsid w:val="246C6395"/>
    <w:rsid w:val="6CA74A3B"/>
    <w:rsid w:val="77C71B16"/>
    <w:rsid w:val="7D1A06BC"/>
    <w:rsid w:val="ABF16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gs\Library\Containers\com.kingsoft.wpsoffice.mac\Data\.kingsoft\office6\templates\download\9725d02b59fb650d3fd036a8e0774e4a\&#21592;&#24037;&#36716;&#27491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员工转正申请表.doc.docx</Template>
  <Pages>1</Pages>
  <Words>142</Words>
  <Characters>142</Characters>
  <Lines>4</Lines>
  <Paragraphs>1</Paragraphs>
  <TotalTime>4</TotalTime>
  <ScaleCrop>false</ScaleCrop>
  <LinksUpToDate>false</LinksUpToDate>
  <CharactersWithSpaces>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2022-04-13T18:18:00Z</dcterms:created>
  <dc:creator>wengs</dc:creator>
  <cp:lastModifiedBy>Leo</cp:lastModifiedBy>
  <dcterms:modified xsi:type="dcterms:W3CDTF">2023-03-06T02:13:46Z</dcterms:modified>
  <dc:title>离职移交表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07747C22051C4677BA19D0597FCB9F33</vt:lpwstr>
  </property>
</Properties>
</file>